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92" w:rsidRPr="00E625B5" w:rsidRDefault="00D33F04">
      <w:pPr>
        <w:autoSpaceDE w:val="0"/>
        <w:rPr>
          <w:lang w:val="ru-RU"/>
        </w:rPr>
      </w:pPr>
      <w:r w:rsidRPr="004522D1">
        <w:rPr>
          <w:lang w:val="ru-RU"/>
        </w:rPr>
        <w:t xml:space="preserve">                                                                                                                                                                          </w:t>
      </w:r>
      <w:r w:rsidRPr="00E625B5">
        <w:rPr>
          <w:sz w:val="28"/>
          <w:szCs w:val="28"/>
          <w:lang w:val="ru-RU"/>
        </w:rPr>
        <w:t xml:space="preserve">ПРИЛОЖЕНИЕ </w:t>
      </w:r>
    </w:p>
    <w:p w:rsidR="00EB1792" w:rsidRPr="00E625B5" w:rsidRDefault="00D33F04">
      <w:pPr>
        <w:ind w:left="6237"/>
        <w:rPr>
          <w:sz w:val="28"/>
          <w:szCs w:val="28"/>
          <w:lang w:val="ru-RU"/>
        </w:rPr>
      </w:pPr>
      <w:r w:rsidRPr="00E625B5">
        <w:rPr>
          <w:sz w:val="28"/>
          <w:szCs w:val="28"/>
          <w:lang w:val="ru-RU"/>
        </w:rPr>
        <w:t xml:space="preserve">                                                         УТВЕРЖДЕН</w:t>
      </w:r>
    </w:p>
    <w:p w:rsidR="00EB1792" w:rsidRPr="00E625B5" w:rsidRDefault="00D33F04">
      <w:pPr>
        <w:ind w:left="6237"/>
        <w:rPr>
          <w:sz w:val="28"/>
          <w:szCs w:val="28"/>
          <w:lang w:val="ru-RU"/>
        </w:rPr>
      </w:pPr>
      <w:r w:rsidRPr="00E625B5">
        <w:rPr>
          <w:sz w:val="28"/>
          <w:szCs w:val="28"/>
          <w:lang w:val="ru-RU"/>
        </w:rPr>
        <w:t xml:space="preserve">                                                         постано</w:t>
      </w:r>
      <w:bookmarkStart w:id="0" w:name="_GoBack"/>
      <w:bookmarkEnd w:id="0"/>
      <w:r w:rsidRPr="00E625B5">
        <w:rPr>
          <w:sz w:val="28"/>
          <w:szCs w:val="28"/>
          <w:lang w:val="ru-RU"/>
        </w:rPr>
        <w:t xml:space="preserve">влением </w:t>
      </w:r>
      <w:r>
        <w:rPr>
          <w:sz w:val="28"/>
          <w:szCs w:val="28"/>
          <w:lang w:val="ru-RU"/>
        </w:rPr>
        <w:t>А</w:t>
      </w:r>
      <w:r w:rsidRPr="00E625B5">
        <w:rPr>
          <w:sz w:val="28"/>
          <w:szCs w:val="28"/>
          <w:lang w:val="ru-RU"/>
        </w:rPr>
        <w:t xml:space="preserve">дминистрации    </w:t>
      </w:r>
    </w:p>
    <w:p w:rsidR="00EB1792" w:rsidRPr="00E625B5" w:rsidRDefault="00D33F04">
      <w:pPr>
        <w:ind w:left="6237"/>
        <w:rPr>
          <w:sz w:val="28"/>
          <w:szCs w:val="28"/>
          <w:lang w:val="ru-RU"/>
        </w:rPr>
      </w:pPr>
      <w:r w:rsidRPr="00E625B5">
        <w:rPr>
          <w:sz w:val="28"/>
          <w:szCs w:val="28"/>
          <w:lang w:val="ru-RU"/>
        </w:rPr>
        <w:t xml:space="preserve">                                                         Слободо-Туринского </w:t>
      </w:r>
    </w:p>
    <w:p w:rsidR="00EB1792" w:rsidRPr="00E625B5" w:rsidRDefault="00D33F04">
      <w:pPr>
        <w:ind w:left="6237"/>
        <w:rPr>
          <w:sz w:val="28"/>
          <w:szCs w:val="28"/>
          <w:lang w:val="ru-RU"/>
        </w:rPr>
      </w:pPr>
      <w:r w:rsidRPr="00E625B5">
        <w:rPr>
          <w:sz w:val="28"/>
          <w:szCs w:val="28"/>
          <w:lang w:val="ru-RU"/>
        </w:rPr>
        <w:t xml:space="preserve">                                                         муниципального района </w:t>
      </w:r>
    </w:p>
    <w:p w:rsidR="00EB1792" w:rsidRPr="00E625B5" w:rsidRDefault="00D33F04">
      <w:pPr>
        <w:autoSpaceDE w:val="0"/>
        <w:rPr>
          <w:lang w:val="ru-RU"/>
        </w:rPr>
      </w:pPr>
      <w:r w:rsidRPr="00E625B5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</w:t>
      </w:r>
      <w:r w:rsidR="007E5C42">
        <w:rPr>
          <w:sz w:val="28"/>
          <w:szCs w:val="28"/>
          <w:lang w:val="ru-RU"/>
        </w:rPr>
        <w:t xml:space="preserve">                           от 2</w:t>
      </w:r>
      <w:r w:rsidR="00C30138">
        <w:rPr>
          <w:sz w:val="28"/>
          <w:szCs w:val="28"/>
          <w:lang w:val="ru-RU"/>
        </w:rPr>
        <w:t>8</w:t>
      </w:r>
      <w:r w:rsidR="007E5C42">
        <w:rPr>
          <w:sz w:val="28"/>
          <w:szCs w:val="28"/>
          <w:lang w:val="ru-RU"/>
        </w:rPr>
        <w:t>.12</w:t>
      </w:r>
      <w:r w:rsidR="00035940">
        <w:rPr>
          <w:sz w:val="28"/>
          <w:szCs w:val="28"/>
          <w:lang w:val="ru-RU"/>
        </w:rPr>
        <w:t>.2023 №</w:t>
      </w:r>
      <w:r w:rsidRPr="00E625B5">
        <w:rPr>
          <w:sz w:val="28"/>
          <w:szCs w:val="28"/>
          <w:lang w:val="ru-RU"/>
        </w:rPr>
        <w:t xml:space="preserve"> </w:t>
      </w:r>
      <w:r w:rsidR="00C30138">
        <w:rPr>
          <w:sz w:val="28"/>
          <w:szCs w:val="28"/>
          <w:lang w:val="ru-RU"/>
        </w:rPr>
        <w:t>637</w:t>
      </w:r>
      <w:r w:rsidRPr="00E625B5">
        <w:rPr>
          <w:sz w:val="28"/>
          <w:szCs w:val="28"/>
          <w:lang w:val="ru-RU"/>
        </w:rPr>
        <w:t xml:space="preserve">   </w:t>
      </w:r>
      <w:r w:rsidRPr="00E625B5">
        <w:rPr>
          <w:lang w:val="ru-RU"/>
        </w:rPr>
        <w:t xml:space="preserve">        </w:t>
      </w:r>
      <w:r w:rsidRPr="00E625B5">
        <w:rPr>
          <w:sz w:val="28"/>
          <w:szCs w:val="28"/>
          <w:lang w:val="ru-RU"/>
        </w:rPr>
        <w:t xml:space="preserve"> </w:t>
      </w:r>
    </w:p>
    <w:p w:rsidR="00EB1792" w:rsidRPr="00E625B5" w:rsidRDefault="00EB1792">
      <w:pPr>
        <w:autoSpaceDE w:val="0"/>
        <w:jc w:val="right"/>
        <w:rPr>
          <w:lang w:val="ru-RU"/>
        </w:rPr>
      </w:pPr>
    </w:p>
    <w:p w:rsidR="00EB1792" w:rsidRPr="00E625B5" w:rsidRDefault="00D33F04">
      <w:pPr>
        <w:autoSpaceDE w:val="0"/>
        <w:jc w:val="right"/>
        <w:rPr>
          <w:b/>
          <w:sz w:val="28"/>
          <w:szCs w:val="28"/>
          <w:lang w:val="ru-RU"/>
        </w:rPr>
      </w:pPr>
      <w:r w:rsidRPr="00E625B5">
        <w:rPr>
          <w:b/>
          <w:sz w:val="28"/>
          <w:szCs w:val="28"/>
          <w:lang w:val="ru-RU"/>
        </w:rPr>
        <w:t>План мероприятий по выполнению муниципальной программы «Формирование законопослушного поведения</w:t>
      </w:r>
    </w:p>
    <w:p w:rsidR="00EB1792" w:rsidRPr="00E625B5" w:rsidRDefault="00D33F04">
      <w:pPr>
        <w:autoSpaceDE w:val="0"/>
        <w:jc w:val="center"/>
        <w:rPr>
          <w:b/>
          <w:sz w:val="28"/>
          <w:szCs w:val="28"/>
          <w:lang w:val="ru-RU"/>
        </w:rPr>
      </w:pPr>
      <w:r w:rsidRPr="00E625B5">
        <w:rPr>
          <w:b/>
          <w:sz w:val="28"/>
          <w:szCs w:val="28"/>
          <w:lang w:val="ru-RU"/>
        </w:rPr>
        <w:t>участников дорожного движения в Слободо-Туринс</w:t>
      </w:r>
      <w:r w:rsidR="00000EAC">
        <w:rPr>
          <w:b/>
          <w:sz w:val="28"/>
          <w:szCs w:val="28"/>
          <w:lang w:val="ru-RU"/>
        </w:rPr>
        <w:t>ком муниципальном районе на 2023-2028</w:t>
      </w:r>
      <w:r w:rsidRPr="00E625B5">
        <w:rPr>
          <w:b/>
          <w:sz w:val="28"/>
          <w:szCs w:val="28"/>
          <w:lang w:val="ru-RU"/>
        </w:rPr>
        <w:t>»</w:t>
      </w:r>
    </w:p>
    <w:p w:rsidR="00EB1792" w:rsidRPr="00E625B5" w:rsidRDefault="00EB1792">
      <w:pPr>
        <w:rPr>
          <w:b/>
          <w:sz w:val="28"/>
          <w:szCs w:val="28"/>
          <w:lang w:val="ru-RU"/>
        </w:rPr>
      </w:pPr>
    </w:p>
    <w:tbl>
      <w:tblPr>
        <w:tblW w:w="15300" w:type="dxa"/>
        <w:tblInd w:w="-215" w:type="dxa"/>
        <w:tblLook w:val="0000" w:firstRow="0" w:lastRow="0" w:firstColumn="0" w:lastColumn="0" w:noHBand="0" w:noVBand="0"/>
      </w:tblPr>
      <w:tblGrid>
        <w:gridCol w:w="1080"/>
        <w:gridCol w:w="4860"/>
        <w:gridCol w:w="1044"/>
        <w:gridCol w:w="993"/>
        <w:gridCol w:w="992"/>
        <w:gridCol w:w="1134"/>
        <w:gridCol w:w="992"/>
        <w:gridCol w:w="1134"/>
        <w:gridCol w:w="1134"/>
        <w:gridCol w:w="1937"/>
      </w:tblGrid>
      <w:tr w:rsidR="00EB1792" w:rsidRPr="00C30138">
        <w:trPr>
          <w:trHeight w:val="315"/>
          <w:tblHeader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строки</w:t>
            </w:r>
            <w:proofErr w:type="spellEnd"/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1792" w:rsidRPr="00E625B5" w:rsidRDefault="00D33F04">
            <w:pPr>
              <w:jc w:val="center"/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4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Pr="00E625B5" w:rsidRDefault="00D33F04">
            <w:pPr>
              <w:jc w:val="center"/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792" w:rsidRDefault="00D33F04">
            <w:pPr>
              <w:pStyle w:val="ConsPlusCel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Номер строки  задач, целевых показателей,</w:t>
            </w:r>
          </w:p>
          <w:p w:rsidR="00EB1792" w:rsidRDefault="00D33F04">
            <w:pPr>
              <w:pStyle w:val="ConsPlusCel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 достижение которых направлены</w:t>
            </w:r>
          </w:p>
          <w:p w:rsidR="00EB1792" w:rsidRDefault="00D33F04">
            <w:pPr>
              <w:pStyle w:val="ConsPlusCel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мероприятия</w:t>
            </w:r>
          </w:p>
        </w:tc>
      </w:tr>
      <w:tr w:rsidR="00EB1792">
        <w:trPr>
          <w:trHeight w:val="781"/>
          <w:tblHeader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1792" w:rsidRPr="00E625B5" w:rsidRDefault="00EB1792">
            <w:pPr>
              <w:rPr>
                <w:lang w:val="ru-RU"/>
              </w:rPr>
            </w:pPr>
          </w:p>
        </w:tc>
        <w:tc>
          <w:tcPr>
            <w:tcW w:w="48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1792" w:rsidRPr="00E625B5" w:rsidRDefault="00EB1792">
            <w:pPr>
              <w:rPr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Default="00D33F04">
            <w:pPr>
              <w:pStyle w:val="ConsPlusCel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Default="00BD593E">
            <w:pPr>
              <w:pStyle w:val="ConsPlusCel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Default="00BD593E">
            <w:pPr>
              <w:pStyle w:val="ConsPlusCell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792" w:rsidRDefault="00EB1792"/>
        </w:tc>
      </w:tr>
      <w:tr w:rsidR="00EB1792">
        <w:trPr>
          <w:trHeight w:val="315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bookmarkStart w:id="1" w:name="sub_191"/>
            <w:bookmarkEnd w:id="1"/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B1792">
        <w:trPr>
          <w:trHeight w:val="630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Pr="00E625B5" w:rsidRDefault="00D33F04">
            <w:pPr>
              <w:rPr>
                <w:b/>
                <w:bCs/>
                <w:sz w:val="28"/>
                <w:szCs w:val="28"/>
                <w:lang w:val="ru-RU"/>
              </w:rPr>
            </w:pPr>
            <w:r w:rsidRPr="00E625B5">
              <w:rPr>
                <w:b/>
                <w:bCs/>
                <w:sz w:val="28"/>
                <w:szCs w:val="28"/>
                <w:lang w:val="ru-RU"/>
              </w:rPr>
              <w:t>ВСЕГО ПО ГОСУДАРСТВЕННОЙ ПРОГРАММЕ, В ТОМ ЧИСЛЕ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109</w:t>
            </w:r>
            <w:r w:rsidR="00BD593E">
              <w:rPr>
                <w:b/>
                <w:sz w:val="28"/>
                <w:szCs w:val="28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30</w:t>
            </w:r>
            <w:r w:rsidR="00D33F04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D33F04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  <w:r w:rsidR="00BD593E">
              <w:rPr>
                <w:b/>
                <w:sz w:val="28"/>
                <w:szCs w:val="28"/>
              </w:rPr>
              <w:t>0</w:t>
            </w:r>
            <w:r w:rsidR="00D33F04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  <w:r w:rsidR="00D33F04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55</w:t>
            </w:r>
            <w:r w:rsidR="00BD593E">
              <w:rPr>
                <w:b/>
                <w:sz w:val="28"/>
                <w:szCs w:val="28"/>
                <w:lang w:val="ru-RU"/>
              </w:rPr>
              <w:t>0</w:t>
            </w:r>
            <w:r w:rsidR="00D33F04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400</w:t>
            </w:r>
            <w:r w:rsidR="00D33F04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77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1090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BD593E">
              <w:rPr>
                <w:sz w:val="28"/>
                <w:szCs w:val="28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55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15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Капитальные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вложения</w:t>
            </w:r>
            <w:proofErr w:type="spellEnd"/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15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15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b/>
                <w:sz w:val="28"/>
                <w:szCs w:val="28"/>
                <w:lang w:val="ru-RU"/>
              </w:rPr>
            </w:pPr>
            <w:r w:rsidRPr="00E625B5">
              <w:rPr>
                <w:b/>
                <w:sz w:val="28"/>
                <w:szCs w:val="28"/>
                <w:lang w:val="ru-RU"/>
              </w:rPr>
              <w:t>Научно-исследовательские и опытно конструкторские работы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106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95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Прочие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нужды</w:t>
            </w:r>
            <w:proofErr w:type="spellEnd"/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20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i/>
                <w:sz w:val="28"/>
                <w:szCs w:val="28"/>
                <w:u w:val="single"/>
                <w:lang w:val="ru-RU"/>
              </w:rPr>
              <w:t>Мероприятие 1</w:t>
            </w:r>
            <w:r w:rsidRPr="00E625B5">
              <w:rPr>
                <w:sz w:val="28"/>
                <w:szCs w:val="28"/>
                <w:u w:val="single"/>
                <w:lang w:val="ru-RU"/>
              </w:rPr>
              <w:t xml:space="preserve">. 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Разработка годовых межведомственных планов мероприятий по профилактике детского дорожно-транспортного травматизма в учреждениях: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B1792" w:rsidRPr="00E625B5" w:rsidRDefault="00D33F04">
            <w:pPr>
              <w:rPr>
                <w:i/>
                <w:sz w:val="28"/>
                <w:szCs w:val="28"/>
                <w:u w:val="single"/>
                <w:lang w:val="ru-RU"/>
              </w:rPr>
            </w:pPr>
            <w:r w:rsidRPr="00E625B5">
              <w:rPr>
                <w:i/>
                <w:sz w:val="28"/>
                <w:szCs w:val="28"/>
                <w:u w:val="single"/>
                <w:lang w:val="ru-RU"/>
              </w:rPr>
              <w:t xml:space="preserve">Мероприятие 2. 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Проведение в образовательных организациях  пропагандистских кампаний, направленных на формирование у участников дорожного движения стереотипов законопослушного поведения (тренинги, круглые столы, на уровне муниципального района)  всего, из них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i/>
                <w:sz w:val="28"/>
                <w:szCs w:val="28"/>
                <w:u w:val="single"/>
                <w:lang w:val="ru-RU"/>
              </w:rPr>
            </w:pPr>
            <w:r w:rsidRPr="00E625B5">
              <w:rPr>
                <w:i/>
                <w:sz w:val="28"/>
                <w:szCs w:val="28"/>
                <w:u w:val="single"/>
                <w:lang w:val="ru-RU"/>
              </w:rPr>
              <w:t xml:space="preserve">Мероприятие 3. 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 xml:space="preserve">Приобретение </w:t>
            </w:r>
            <w:proofErr w:type="spellStart"/>
            <w:r w:rsidRPr="00E625B5">
              <w:rPr>
                <w:sz w:val="28"/>
                <w:szCs w:val="28"/>
                <w:lang w:val="ru-RU"/>
              </w:rPr>
              <w:t>световозращающие</w:t>
            </w:r>
            <w:proofErr w:type="spellEnd"/>
            <w:r w:rsidRPr="00E625B5">
              <w:rPr>
                <w:sz w:val="28"/>
                <w:szCs w:val="28"/>
                <w:lang w:val="ru-RU"/>
              </w:rPr>
              <w:t xml:space="preserve"> </w:t>
            </w:r>
            <w:r w:rsidRPr="00E625B5">
              <w:rPr>
                <w:sz w:val="28"/>
                <w:szCs w:val="28"/>
                <w:lang w:val="ru-RU"/>
              </w:rPr>
              <w:lastRenderedPageBreak/>
              <w:t xml:space="preserve">элементы и распространение их среди дошкольников и учащихся младших классов всего, из них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130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18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BD5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E625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E625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130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  <w:r w:rsidR="000C2C1D">
              <w:rPr>
                <w:sz w:val="28"/>
                <w:szCs w:val="28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0C2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0C2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E625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EB1792" w:rsidRDefault="00E625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D33F04">
              <w:rPr>
                <w:sz w:val="28"/>
                <w:szCs w:val="28"/>
              </w:rPr>
              <w:t>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u w:val="single"/>
                <w:lang w:val="ru-RU"/>
              </w:rPr>
              <w:t>Мероприятие 4</w:t>
            </w:r>
            <w:r w:rsidRPr="00E625B5">
              <w:rPr>
                <w:sz w:val="28"/>
                <w:szCs w:val="28"/>
                <w:lang w:val="ru-RU"/>
              </w:rPr>
              <w:t>.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 xml:space="preserve"> Организация и проведение широкомасштабного мероприятия «Родительский патруль» всего, из них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sz w:val="28"/>
                <w:szCs w:val="28"/>
                <w:u w:val="single"/>
                <w:lang w:val="ru-RU"/>
              </w:rPr>
            </w:pPr>
            <w:r w:rsidRPr="00E625B5">
              <w:rPr>
                <w:sz w:val="28"/>
                <w:szCs w:val="28"/>
                <w:u w:val="single"/>
                <w:lang w:val="ru-RU"/>
              </w:rPr>
              <w:t>Мероприятие 5.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Проведение уроков правовых знаний в образовательных организациях, в рамках Всероссийской акции «Внимание – дети!» и других оперативно-профилактических мероприятий всего, из них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sz w:val="28"/>
                <w:szCs w:val="28"/>
                <w:u w:val="single"/>
                <w:lang w:val="ru-RU"/>
              </w:rPr>
            </w:pPr>
            <w:r w:rsidRPr="00E625B5">
              <w:rPr>
                <w:sz w:val="28"/>
                <w:szCs w:val="28"/>
                <w:u w:val="single"/>
                <w:lang w:val="ru-RU"/>
              </w:rPr>
              <w:t>Мероприятие 6.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 xml:space="preserve">Организация и проведение совместно с </w:t>
            </w:r>
            <w:r w:rsidRPr="00E625B5">
              <w:rPr>
                <w:sz w:val="28"/>
                <w:szCs w:val="28"/>
                <w:lang w:val="ru-RU"/>
              </w:rPr>
              <w:lastRenderedPageBreak/>
              <w:t>ОГИБДД мероприятия «Безопасное колесо», для учащихся общеобразовательных организаций Слободо-Туринского муниципального района всего, из них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sz w:val="28"/>
                <w:szCs w:val="28"/>
                <w:u w:val="single"/>
                <w:lang w:val="ru-RU"/>
              </w:rPr>
            </w:pPr>
            <w:r w:rsidRPr="00E625B5">
              <w:rPr>
                <w:sz w:val="28"/>
                <w:szCs w:val="28"/>
                <w:u w:val="single"/>
                <w:lang w:val="ru-RU"/>
              </w:rPr>
              <w:t>Мероприятие 7.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Проведение поэтапных мероприятий «Внимание дети!», «Внимание каникулы»!» в начале учебного года и в периоды школьных каникул всего, из них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sz w:val="28"/>
                <w:szCs w:val="28"/>
                <w:u w:val="single"/>
                <w:lang w:val="ru-RU"/>
              </w:rPr>
            </w:pPr>
            <w:r w:rsidRPr="00E625B5">
              <w:rPr>
                <w:sz w:val="28"/>
                <w:szCs w:val="28"/>
                <w:u w:val="single"/>
                <w:lang w:val="ru-RU"/>
              </w:rPr>
              <w:t>Мероприятие 8.</w:t>
            </w:r>
          </w:p>
          <w:p w:rsidR="00EB1792" w:rsidRPr="00E625B5" w:rsidRDefault="00D33F04">
            <w:pPr>
              <w:pStyle w:val="a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Организация размещения на постоянной основе в </w:t>
            </w:r>
            <w:r>
              <w:rPr>
                <w:color w:val="000000"/>
                <w:sz w:val="28"/>
                <w:szCs w:val="28"/>
                <w:lang w:val="ru-RU"/>
              </w:rPr>
              <w:t>общественно-политической газете Слободо-Туринского муниципального района</w:t>
            </w:r>
            <w:r>
              <w:rPr>
                <w:sz w:val="28"/>
                <w:szCs w:val="28"/>
                <w:lang w:val="ru-RU"/>
              </w:rPr>
              <w:t xml:space="preserve">  «Коммунар» социальной рекламы по </w:t>
            </w:r>
            <w:r>
              <w:rPr>
                <w:sz w:val="28"/>
                <w:szCs w:val="28"/>
                <w:lang w:val="ru-RU"/>
              </w:rPr>
              <w:lastRenderedPageBreak/>
              <w:t>безопасности дорожного движения.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Проведение мероприятия по разъяснительной и предупредительной профилактической работы среди населения по вопросам обеспечения безопасности дорожного движения с использованием СМИ всего,            из них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Pr="00E625B5" w:rsidRDefault="00D33F04">
            <w:pPr>
              <w:rPr>
                <w:sz w:val="28"/>
                <w:szCs w:val="28"/>
                <w:u w:val="single"/>
                <w:lang w:val="ru-RU"/>
              </w:rPr>
            </w:pPr>
            <w:r w:rsidRPr="00E625B5">
              <w:rPr>
                <w:sz w:val="28"/>
                <w:szCs w:val="28"/>
                <w:u w:val="single"/>
                <w:lang w:val="ru-RU"/>
              </w:rPr>
              <w:t>Мероприятие 9.</w:t>
            </w:r>
          </w:p>
          <w:p w:rsidR="00EB1792" w:rsidRPr="00E625B5" w:rsidRDefault="00D33F04">
            <w:pPr>
              <w:rPr>
                <w:sz w:val="28"/>
                <w:szCs w:val="28"/>
                <w:lang w:val="ru-RU"/>
              </w:rPr>
            </w:pPr>
            <w:r w:rsidRPr="00E625B5">
              <w:rPr>
                <w:sz w:val="28"/>
                <w:szCs w:val="28"/>
                <w:lang w:val="ru-RU"/>
              </w:rPr>
              <w:t>Приобретение класса «Светофор».для образовательных организаций Слободо-Туринского муниципального района всего,            из них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130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850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500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3,4,8</w:t>
            </w:r>
          </w:p>
        </w:tc>
      </w:tr>
      <w:tr w:rsidR="00EB1792">
        <w:trPr>
          <w:trHeight w:val="3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130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850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7E5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500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EB7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D33F04">
              <w:rPr>
                <w:sz w:val="28"/>
                <w:szCs w:val="28"/>
              </w:rPr>
              <w:t>,0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1792" w:rsidRDefault="00D33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</w:tbl>
    <w:p w:rsidR="00EB1792" w:rsidRDefault="00EB1792">
      <w:pPr>
        <w:tabs>
          <w:tab w:val="left" w:pos="2565"/>
        </w:tabs>
        <w:rPr>
          <w:sz w:val="28"/>
          <w:szCs w:val="28"/>
        </w:rPr>
      </w:pPr>
    </w:p>
    <w:sectPr w:rsidR="00EB1792" w:rsidSect="00C30138">
      <w:headerReference w:type="default" r:id="rId7"/>
      <w:footerReference w:type="default" r:id="rId8"/>
      <w:pgSz w:w="16838" w:h="11906" w:orient="landscape"/>
      <w:pgMar w:top="851" w:right="851" w:bottom="1134" w:left="1418" w:header="567" w:footer="720" w:gutter="0"/>
      <w:pgNumType w:start="3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F6" w:rsidRDefault="00DC3CF6" w:rsidP="00EB1792">
      <w:r>
        <w:separator/>
      </w:r>
    </w:p>
  </w:endnote>
  <w:endnote w:type="continuationSeparator" w:id="0">
    <w:p w:rsidR="00DC3CF6" w:rsidRDefault="00DC3CF6" w:rsidP="00EB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92" w:rsidRDefault="00EB1792">
    <w:pPr>
      <w:pStyle w:val="1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F6" w:rsidRDefault="00DC3CF6" w:rsidP="00EB1792">
      <w:r>
        <w:separator/>
      </w:r>
    </w:p>
  </w:footnote>
  <w:footnote w:type="continuationSeparator" w:id="0">
    <w:p w:rsidR="00DC3CF6" w:rsidRDefault="00DC3CF6" w:rsidP="00EB1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7346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30138" w:rsidRPr="00C30138" w:rsidRDefault="00C30138">
        <w:pPr>
          <w:pStyle w:val="aa"/>
          <w:jc w:val="center"/>
          <w:rPr>
            <w:sz w:val="28"/>
          </w:rPr>
        </w:pPr>
        <w:r w:rsidRPr="00C30138">
          <w:rPr>
            <w:sz w:val="28"/>
          </w:rPr>
          <w:fldChar w:fldCharType="begin"/>
        </w:r>
        <w:r w:rsidRPr="00C30138">
          <w:rPr>
            <w:sz w:val="28"/>
          </w:rPr>
          <w:instrText>PAGE   \* MERGEFORMAT</w:instrText>
        </w:r>
        <w:r w:rsidRPr="00C30138">
          <w:rPr>
            <w:sz w:val="28"/>
          </w:rPr>
          <w:fldChar w:fldCharType="separate"/>
        </w:r>
        <w:r w:rsidRPr="00C30138">
          <w:rPr>
            <w:noProof/>
            <w:sz w:val="28"/>
            <w:lang w:val="ru-RU"/>
          </w:rPr>
          <w:t>7</w:t>
        </w:r>
        <w:r w:rsidRPr="00C30138">
          <w:rPr>
            <w:sz w:val="28"/>
          </w:rPr>
          <w:fldChar w:fldCharType="end"/>
        </w:r>
      </w:p>
    </w:sdtContent>
  </w:sdt>
  <w:p w:rsidR="00C30138" w:rsidRDefault="00C3013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1792"/>
    <w:rsid w:val="00000EAC"/>
    <w:rsid w:val="00001018"/>
    <w:rsid w:val="00035940"/>
    <w:rsid w:val="000C2C1D"/>
    <w:rsid w:val="001300C9"/>
    <w:rsid w:val="00137C63"/>
    <w:rsid w:val="002927F2"/>
    <w:rsid w:val="004522D1"/>
    <w:rsid w:val="006F6791"/>
    <w:rsid w:val="00793D33"/>
    <w:rsid w:val="007E5C42"/>
    <w:rsid w:val="00BD593E"/>
    <w:rsid w:val="00C30138"/>
    <w:rsid w:val="00D33F04"/>
    <w:rsid w:val="00DC3CF6"/>
    <w:rsid w:val="00E625B5"/>
    <w:rsid w:val="00EB1792"/>
    <w:rsid w:val="00E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EB179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EB1792"/>
    <w:pPr>
      <w:spacing w:after="140" w:line="288" w:lineRule="auto"/>
    </w:pPr>
  </w:style>
  <w:style w:type="paragraph" w:styleId="a4">
    <w:name w:val="List"/>
    <w:basedOn w:val="a3"/>
    <w:rsid w:val="00EB1792"/>
  </w:style>
  <w:style w:type="paragraph" w:customStyle="1" w:styleId="10">
    <w:name w:val="Название объекта1"/>
    <w:basedOn w:val="a"/>
    <w:qFormat/>
    <w:rsid w:val="00EB1792"/>
    <w:pPr>
      <w:suppressLineNumbers/>
      <w:spacing w:before="120" w:after="120"/>
    </w:pPr>
    <w:rPr>
      <w:i/>
      <w:iCs/>
    </w:rPr>
  </w:style>
  <w:style w:type="paragraph" w:styleId="a5">
    <w:name w:val="index heading"/>
    <w:basedOn w:val="a"/>
    <w:qFormat/>
    <w:rsid w:val="00EB1792"/>
    <w:pPr>
      <w:suppressLineNumbers/>
    </w:pPr>
  </w:style>
  <w:style w:type="paragraph" w:customStyle="1" w:styleId="a6">
    <w:name w:val="Верхний и нижний колонтитулы"/>
    <w:basedOn w:val="a"/>
    <w:qFormat/>
    <w:rsid w:val="00EB1792"/>
    <w:pPr>
      <w:suppressLineNumbers/>
      <w:tabs>
        <w:tab w:val="center" w:pos="4819"/>
        <w:tab w:val="right" w:pos="9638"/>
      </w:tabs>
    </w:pPr>
  </w:style>
  <w:style w:type="paragraph" w:customStyle="1" w:styleId="11">
    <w:name w:val="Нижний колонтитул1"/>
    <w:basedOn w:val="a"/>
    <w:rsid w:val="00EB1792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EB1792"/>
    <w:pPr>
      <w:suppressAutoHyphens/>
      <w:autoSpaceDE w:val="0"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a7">
    <w:name w:val="Содержимое таблицы"/>
    <w:basedOn w:val="a"/>
    <w:qFormat/>
    <w:rsid w:val="00EB1792"/>
    <w:rPr>
      <w:color w:val="00000A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300C9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0C9"/>
    <w:rPr>
      <w:rFonts w:ascii="Segoe UI" w:hAnsi="Segoe UI"/>
      <w:sz w:val="18"/>
      <w:szCs w:val="16"/>
    </w:rPr>
  </w:style>
  <w:style w:type="paragraph" w:styleId="aa">
    <w:name w:val="header"/>
    <w:basedOn w:val="a"/>
    <w:link w:val="ab"/>
    <w:uiPriority w:val="99"/>
    <w:unhideWhenUsed/>
    <w:rsid w:val="00C3013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C30138"/>
    <w:rPr>
      <w:szCs w:val="21"/>
    </w:rPr>
  </w:style>
  <w:style w:type="paragraph" w:styleId="ac">
    <w:name w:val="footer"/>
    <w:basedOn w:val="a"/>
    <w:link w:val="ad"/>
    <w:uiPriority w:val="99"/>
    <w:unhideWhenUsed/>
    <w:rsid w:val="00C30138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C30138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13</cp:revision>
  <cp:lastPrinted>2025-01-17T04:53:00Z</cp:lastPrinted>
  <dcterms:created xsi:type="dcterms:W3CDTF">2017-10-20T23:40:00Z</dcterms:created>
  <dcterms:modified xsi:type="dcterms:W3CDTF">2025-01-17T04:54:00Z</dcterms:modified>
  <dc:language>ru-RU</dc:language>
</cp:coreProperties>
</file>