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9" w:type="dxa"/>
        <w:tblLook w:val="0000" w:firstRow="0" w:lastRow="0" w:firstColumn="0" w:lastColumn="0" w:noHBand="0" w:noVBand="0"/>
      </w:tblPr>
      <w:tblGrid>
        <w:gridCol w:w="4675"/>
        <w:gridCol w:w="5105"/>
      </w:tblGrid>
      <w:tr w:rsidR="003305C6">
        <w:trPr>
          <w:cantSplit/>
          <w:trHeight w:val="719"/>
        </w:trPr>
        <w:tc>
          <w:tcPr>
            <w:tcW w:w="9779" w:type="dxa"/>
            <w:gridSpan w:val="2"/>
            <w:shd w:val="clear" w:color="auto" w:fill="auto"/>
          </w:tcPr>
          <w:p w:rsidR="003305C6" w:rsidRDefault="00191B96">
            <w:pPr>
              <w:jc w:val="center"/>
            </w:pPr>
            <w:r>
              <w:rPr>
                <w:noProof/>
              </w:rPr>
              <w:drawing>
                <wp:anchor distT="0" distB="0" distL="114935" distR="114935" simplePos="0" relativeHeight="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page">
                    <wp:align>center</wp:align>
                  </wp:positionV>
                  <wp:extent cx="673100" cy="719455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97" t="2469" r="63360" b="-2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</w:r>
          </w:p>
          <w:p w:rsidR="003305C6" w:rsidRDefault="003305C6">
            <w:pPr>
              <w:jc w:val="center"/>
            </w:pPr>
          </w:p>
          <w:p w:rsidR="003305C6" w:rsidRDefault="003305C6">
            <w:pPr>
              <w:jc w:val="center"/>
            </w:pPr>
          </w:p>
          <w:p w:rsidR="003305C6" w:rsidRDefault="003305C6">
            <w:pPr>
              <w:jc w:val="center"/>
            </w:pPr>
          </w:p>
        </w:tc>
      </w:tr>
      <w:tr w:rsidR="003305C6">
        <w:trPr>
          <w:cantSplit/>
          <w:trHeight w:val="1140"/>
        </w:trPr>
        <w:tc>
          <w:tcPr>
            <w:tcW w:w="9779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:rsidR="003305C6" w:rsidRDefault="00191B96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</w:rPr>
              <w:t>АДМИНИСТРАЦИЯ СЛОБОДО-ТУРИНСКОГО</w:t>
            </w:r>
          </w:p>
          <w:p w:rsidR="003305C6" w:rsidRDefault="00191B96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</w:rPr>
              <w:t>МУНИЦИПАЛЬНОГО РАЙОНА</w:t>
            </w:r>
          </w:p>
          <w:p w:rsidR="003305C6" w:rsidRDefault="00803137">
            <w:pPr>
              <w:keepNext/>
              <w:numPr>
                <w:ilvl w:val="2"/>
                <w:numId w:val="1"/>
              </w:numPr>
              <w:tabs>
                <w:tab w:val="left" w:pos="0"/>
              </w:tabs>
              <w:suppressAutoHyphens/>
              <w:jc w:val="center"/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</w:rPr>
              <w:t>ПОСТАНОВЛЕНИЕ</w:t>
            </w:r>
          </w:p>
          <w:p w:rsidR="003305C6" w:rsidRDefault="003305C6">
            <w:pPr>
              <w:rPr>
                <w:sz w:val="10"/>
              </w:rPr>
            </w:pPr>
          </w:p>
        </w:tc>
      </w:tr>
      <w:tr w:rsidR="003305C6">
        <w:trPr>
          <w:cantSplit/>
          <w:trHeight w:val="285"/>
        </w:trPr>
        <w:tc>
          <w:tcPr>
            <w:tcW w:w="9779" w:type="dxa"/>
            <w:gridSpan w:val="2"/>
            <w:tcBorders>
              <w:top w:val="single" w:sz="12" w:space="0" w:color="000000"/>
            </w:tcBorders>
            <w:shd w:val="clear" w:color="auto" w:fill="auto"/>
          </w:tcPr>
          <w:p w:rsidR="003305C6" w:rsidRDefault="003305C6">
            <w:pPr>
              <w:snapToGrid w:val="0"/>
              <w:jc w:val="center"/>
              <w:rPr>
                <w:rFonts w:ascii="Liberation Serif" w:hAnsi="Liberation Serif" w:cs="Liberation Serif"/>
                <w:b/>
                <w:sz w:val="28"/>
              </w:rPr>
            </w:pPr>
          </w:p>
        </w:tc>
      </w:tr>
      <w:tr w:rsidR="003305C6">
        <w:trPr>
          <w:trHeight w:val="360"/>
        </w:trPr>
        <w:tc>
          <w:tcPr>
            <w:tcW w:w="4675" w:type="dxa"/>
            <w:shd w:val="clear" w:color="auto" w:fill="auto"/>
          </w:tcPr>
          <w:p w:rsidR="003305C6" w:rsidRDefault="00152ECC">
            <w:pPr>
              <w:widowControl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76111">
              <w:rPr>
                <w:rFonts w:ascii="Liberation Serif" w:hAnsi="Liberation Serif" w:cs="Liberation Serif"/>
                <w:sz w:val="28"/>
                <w:szCs w:val="28"/>
              </w:rPr>
              <w:t>7.12</w:t>
            </w:r>
            <w:r w:rsidR="00191B96">
              <w:rPr>
                <w:rFonts w:ascii="Liberation Serif" w:hAnsi="Liberation Serif" w:cs="Liberation Serif"/>
                <w:sz w:val="28"/>
                <w:szCs w:val="28"/>
              </w:rPr>
              <w:t>.202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5104" w:type="dxa"/>
            <w:shd w:val="clear" w:color="auto" w:fill="auto"/>
          </w:tcPr>
          <w:p w:rsidR="003305C6" w:rsidRDefault="00ED4E3D">
            <w:pPr>
              <w:widowControl w:val="0"/>
              <w:jc w:val="right"/>
            </w:pPr>
            <w:r>
              <w:rPr>
                <w:sz w:val="28"/>
                <w:szCs w:val="28"/>
              </w:rPr>
              <w:t>№</w:t>
            </w:r>
            <w:r w:rsidR="0004316A">
              <w:rPr>
                <w:sz w:val="28"/>
                <w:szCs w:val="28"/>
              </w:rPr>
              <w:t xml:space="preserve"> 597</w:t>
            </w:r>
            <w:r w:rsidR="00803137">
              <w:rPr>
                <w:sz w:val="28"/>
                <w:szCs w:val="28"/>
              </w:rPr>
              <w:t xml:space="preserve"> </w:t>
            </w:r>
            <w:r w:rsidR="00F41E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191B96">
              <w:rPr>
                <w:sz w:val="28"/>
                <w:szCs w:val="28"/>
              </w:rPr>
              <w:t xml:space="preserve"> </w:t>
            </w:r>
          </w:p>
        </w:tc>
      </w:tr>
      <w:tr w:rsidR="003305C6">
        <w:trPr>
          <w:trHeight w:val="275"/>
        </w:trPr>
        <w:tc>
          <w:tcPr>
            <w:tcW w:w="9779" w:type="dxa"/>
            <w:gridSpan w:val="2"/>
            <w:shd w:val="clear" w:color="auto" w:fill="auto"/>
          </w:tcPr>
          <w:p w:rsidR="003305C6" w:rsidRDefault="00191B96">
            <w:pPr>
              <w:pStyle w:val="ConsPlusNormal"/>
              <w:jc w:val="center"/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. Туринская Слобода</w:t>
            </w:r>
          </w:p>
        </w:tc>
      </w:tr>
    </w:tbl>
    <w:p w:rsidR="003305C6" w:rsidRDefault="003305C6" w:rsidP="00463D71">
      <w:pPr>
        <w:pStyle w:val="3"/>
        <w:shd w:val="clear" w:color="auto" w:fill="auto"/>
        <w:spacing w:before="0" w:line="240" w:lineRule="auto"/>
        <w:ind w:left="2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3305C6" w:rsidRDefault="003305C6" w:rsidP="00463D71">
      <w:pPr>
        <w:pStyle w:val="3"/>
        <w:shd w:val="clear" w:color="auto" w:fill="auto"/>
        <w:spacing w:before="0" w:line="240" w:lineRule="auto"/>
        <w:ind w:left="20"/>
        <w:jc w:val="center"/>
        <w:rPr>
          <w:rFonts w:ascii="Liberation Serif" w:hAnsi="Liberation Serif"/>
          <w:b/>
          <w:i/>
          <w:sz w:val="16"/>
          <w:szCs w:val="16"/>
        </w:rPr>
      </w:pPr>
    </w:p>
    <w:p w:rsidR="003305C6" w:rsidRPr="00463D71" w:rsidRDefault="00191B96" w:rsidP="00463D71">
      <w:pPr>
        <w:jc w:val="center"/>
        <w:rPr>
          <w:rFonts w:ascii="Liberation Serif" w:hAnsi="Liberation Serif" w:cs="Liberation Serif"/>
          <w:b/>
          <w:sz w:val="28"/>
        </w:rPr>
      </w:pPr>
      <w:r w:rsidRPr="00463D71">
        <w:rPr>
          <w:rFonts w:ascii="Liberation Serif" w:hAnsi="Liberation Serif" w:cs="Liberation Serif"/>
          <w:b/>
          <w:sz w:val="28"/>
        </w:rPr>
        <w:t>Об утверждении плана основных мероприятий</w:t>
      </w:r>
      <w:bookmarkStart w:id="0" w:name="bookmark3"/>
      <w:bookmarkEnd w:id="0"/>
    </w:p>
    <w:p w:rsidR="003305C6" w:rsidRPr="00463D71" w:rsidRDefault="00191B96" w:rsidP="00463D71">
      <w:pPr>
        <w:jc w:val="center"/>
        <w:rPr>
          <w:rFonts w:ascii="Liberation Serif" w:hAnsi="Liberation Serif" w:cs="Liberation Serif"/>
          <w:b/>
          <w:sz w:val="28"/>
        </w:rPr>
      </w:pPr>
      <w:r w:rsidRPr="00463D71">
        <w:rPr>
          <w:rFonts w:ascii="Liberation Serif" w:hAnsi="Liberation Serif" w:cs="Liberation Serif"/>
          <w:b/>
          <w:sz w:val="28"/>
        </w:rPr>
        <w:t>Слободо-Туринского муниципального района в области гражданской обороны, предупреждения и ликвидации чрезвычайных ситуаций,</w:t>
      </w:r>
    </w:p>
    <w:p w:rsidR="003305C6" w:rsidRPr="00463D71" w:rsidRDefault="00191B96" w:rsidP="00463D71">
      <w:pPr>
        <w:jc w:val="center"/>
        <w:rPr>
          <w:rFonts w:ascii="Liberation Serif" w:hAnsi="Liberation Serif" w:cs="Liberation Serif"/>
          <w:b/>
          <w:sz w:val="28"/>
        </w:rPr>
      </w:pPr>
      <w:bookmarkStart w:id="1" w:name="bookmark4"/>
      <w:r w:rsidRPr="00463D71">
        <w:rPr>
          <w:rFonts w:ascii="Liberation Serif" w:hAnsi="Liberation Serif" w:cs="Liberation Serif"/>
          <w:b/>
          <w:sz w:val="28"/>
        </w:rPr>
        <w:t>обеспечения пожарной безопасности и безопасности</w:t>
      </w:r>
      <w:bookmarkStart w:id="2" w:name="bookmark5"/>
      <w:bookmarkEnd w:id="1"/>
      <w:r w:rsidRPr="00463D71">
        <w:rPr>
          <w:rFonts w:ascii="Liberation Serif" w:hAnsi="Liberation Serif" w:cs="Liberation Serif"/>
          <w:b/>
          <w:sz w:val="28"/>
        </w:rPr>
        <w:t xml:space="preserve"> людей</w:t>
      </w:r>
    </w:p>
    <w:p w:rsidR="003305C6" w:rsidRPr="00463D71" w:rsidRDefault="00152ECC" w:rsidP="00463D71">
      <w:pPr>
        <w:jc w:val="center"/>
        <w:rPr>
          <w:rFonts w:ascii="Liberation Serif" w:hAnsi="Liberation Serif" w:cs="Liberation Serif"/>
          <w:b/>
          <w:sz w:val="28"/>
        </w:rPr>
      </w:pPr>
      <w:r w:rsidRPr="00463D71">
        <w:rPr>
          <w:rFonts w:ascii="Liberation Serif" w:hAnsi="Liberation Serif" w:cs="Liberation Serif"/>
          <w:b/>
          <w:sz w:val="28"/>
        </w:rPr>
        <w:t>на водных объектах, на 2025</w:t>
      </w:r>
      <w:r w:rsidR="00191B96" w:rsidRPr="00463D71">
        <w:rPr>
          <w:rFonts w:ascii="Liberation Serif" w:hAnsi="Liberation Serif" w:cs="Liberation Serif"/>
          <w:b/>
          <w:sz w:val="28"/>
        </w:rPr>
        <w:t xml:space="preserve"> год</w:t>
      </w:r>
      <w:bookmarkEnd w:id="2"/>
    </w:p>
    <w:p w:rsidR="003305C6" w:rsidRDefault="003305C6">
      <w:pPr>
        <w:jc w:val="center"/>
        <w:rPr>
          <w:rFonts w:ascii="Liberation Serif" w:hAnsi="Liberation Serif"/>
          <w:b/>
          <w:i/>
          <w:iCs/>
          <w:color w:val="000000"/>
          <w:sz w:val="28"/>
          <w:szCs w:val="28"/>
        </w:rPr>
      </w:pPr>
    </w:p>
    <w:p w:rsidR="003305C6" w:rsidRDefault="00191B96">
      <w:pPr>
        <w:pStyle w:val="30"/>
        <w:shd w:val="clear" w:color="auto" w:fill="auto"/>
        <w:spacing w:before="0" w:after="0" w:line="240" w:lineRule="auto"/>
        <w:rPr>
          <w:rFonts w:ascii="Liberation Serif" w:hAnsi="Liberation Serif"/>
          <w:color w:val="000000"/>
          <w:sz w:val="16"/>
          <w:szCs w:val="16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               </w:t>
      </w:r>
    </w:p>
    <w:p w:rsidR="001D5780" w:rsidRPr="002E4A82" w:rsidRDefault="002E4A82" w:rsidP="00463D71">
      <w:pPr>
        <w:pStyle w:val="af"/>
        <w:spacing w:before="0" w:beforeAutospacing="0"/>
        <w:ind w:firstLine="720"/>
        <w:jc w:val="both"/>
        <w:rPr>
          <w:spacing w:val="0"/>
          <w:sz w:val="28"/>
          <w:szCs w:val="28"/>
        </w:rPr>
      </w:pPr>
      <w:proofErr w:type="gramStart"/>
      <w:r w:rsidRPr="002E4A82">
        <w:rPr>
          <w:rFonts w:ascii="Liberation Serif" w:hAnsi="Liberation Serif" w:cs="Liberation Serif"/>
          <w:spacing w:val="0"/>
          <w:sz w:val="28"/>
          <w:szCs w:val="28"/>
        </w:rPr>
        <w:t>В соответствии с федеральными законами от 21 декабря 1994 года № 68</w:t>
      </w:r>
      <w:r w:rsidRPr="002E4A82">
        <w:rPr>
          <w:rFonts w:ascii="Liberation Serif" w:hAnsi="Liberation Serif" w:cs="Liberation Serif"/>
          <w:spacing w:val="0"/>
          <w:sz w:val="28"/>
          <w:szCs w:val="28"/>
        </w:rPr>
        <w:noBreakHyphen/>
        <w:t>ФЗ «О защите населения и территорий от чрезвычайных ситуаций природного и техногенного характера» и от 12 февраля 1998 года № 28</w:t>
      </w:r>
      <w:r w:rsidRPr="002E4A82">
        <w:rPr>
          <w:rFonts w:ascii="Liberation Serif" w:hAnsi="Liberation Serif" w:cs="Liberation Serif"/>
          <w:spacing w:val="0"/>
          <w:sz w:val="28"/>
          <w:szCs w:val="28"/>
        </w:rPr>
        <w:noBreakHyphen/>
        <w:t>ФЗ «О гражданской обороне», постановлениями Правительства Российской Федерации от 02.11.2000 № 841 «Об утверждении Положения о подготовке населения в области гражданской обороны» и от 30.12.2003 № 794 «О единой государственной системе предупреждения и</w:t>
      </w:r>
      <w:proofErr w:type="gramEnd"/>
      <w:r w:rsidRPr="002E4A82">
        <w:rPr>
          <w:rFonts w:ascii="Liberation Serif" w:hAnsi="Liberation Serif" w:cs="Liberation Serif"/>
          <w:spacing w:val="0"/>
          <w:sz w:val="28"/>
          <w:szCs w:val="28"/>
        </w:rPr>
        <w:t> ликвидации чрезвычайных ситуаций», постановлением Правительства Свердловской области от 28.02.2005 № 139</w:t>
      </w:r>
      <w:r w:rsidRPr="002E4A82">
        <w:rPr>
          <w:rFonts w:ascii="Liberation Serif" w:hAnsi="Liberation Serif" w:cs="Liberation Serif"/>
          <w:spacing w:val="0"/>
          <w:sz w:val="28"/>
          <w:szCs w:val="28"/>
        </w:rPr>
        <w:noBreakHyphen/>
        <w:t>ПП «О Свердловской областной подсистеме единой государственной системы предупреждения и ликвидации чрезвычайных ситуаций»,</w:t>
      </w:r>
      <w:r>
        <w:rPr>
          <w:rFonts w:ascii="Liberation Serif" w:hAnsi="Liberation Serif" w:cs="Liberation Serif"/>
          <w:spacing w:val="0"/>
          <w:sz w:val="28"/>
          <w:szCs w:val="28"/>
        </w:rPr>
        <w:t xml:space="preserve"> </w:t>
      </w:r>
      <w:r w:rsidR="001D5780">
        <w:rPr>
          <w:rFonts w:ascii="Liberation Serif" w:hAnsi="Liberation Serif"/>
          <w:sz w:val="28"/>
          <w:szCs w:val="28"/>
        </w:rPr>
        <w:t>Администрация Слободо-Туринского муниципального района,</w:t>
      </w:r>
    </w:p>
    <w:p w:rsidR="001D5780" w:rsidRPr="001D5780" w:rsidRDefault="001D5780" w:rsidP="00463D71">
      <w:pPr>
        <w:pStyle w:val="11"/>
        <w:shd w:val="clear" w:color="auto" w:fill="auto"/>
        <w:spacing w:before="0" w:after="240"/>
        <w:ind w:right="20"/>
        <w:rPr>
          <w:b/>
        </w:rPr>
      </w:pPr>
      <w:r w:rsidRPr="00463D71">
        <w:rPr>
          <w:rFonts w:ascii="Liberation Serif" w:hAnsi="Liberation Serif"/>
          <w:sz w:val="28"/>
          <w:szCs w:val="28"/>
        </w:rPr>
        <w:t>ПОСТАНОВЛЯЕТ:</w:t>
      </w:r>
    </w:p>
    <w:p w:rsidR="003305C6" w:rsidRPr="00463D71" w:rsidRDefault="00191B96" w:rsidP="002E4A82">
      <w:pPr>
        <w:pStyle w:val="11"/>
        <w:shd w:val="clear" w:color="auto" w:fill="auto"/>
        <w:spacing w:before="0" w:line="240" w:lineRule="auto"/>
        <w:ind w:right="20" w:firstLine="689"/>
        <w:rPr>
          <w:rFonts w:ascii="Liberation Serif" w:hAnsi="Liberation Serif" w:cs="Liberation Serif"/>
          <w:sz w:val="28"/>
          <w:szCs w:val="28"/>
        </w:rPr>
      </w:pPr>
      <w:r w:rsidRPr="00463D71">
        <w:rPr>
          <w:rFonts w:ascii="Liberation Serif" w:hAnsi="Liberation Serif" w:cs="Liberation Serif"/>
          <w:sz w:val="28"/>
          <w:szCs w:val="28"/>
        </w:rPr>
        <w:t xml:space="preserve">1. Утвердить план основных мероприятий Слободо-Туринского муниципального района в области гражданской обороны, предупреждения </w:t>
      </w:r>
      <w:r w:rsidR="00F41E6E" w:rsidRPr="00463D71">
        <w:rPr>
          <w:rFonts w:ascii="Liberation Serif" w:hAnsi="Liberation Serif" w:cs="Liberation Serif"/>
          <w:sz w:val="28"/>
          <w:szCs w:val="28"/>
        </w:rPr>
        <w:t xml:space="preserve">                </w:t>
      </w:r>
      <w:r w:rsidRPr="00463D71">
        <w:rPr>
          <w:rFonts w:ascii="Liberation Serif" w:hAnsi="Liberation Serif" w:cs="Liberation Serif"/>
          <w:sz w:val="28"/>
          <w:szCs w:val="28"/>
        </w:rPr>
        <w:t>и ликвидации чрезвычайных ситуаций, обеспечения пожарной безопасности и безопасности л</w:t>
      </w:r>
      <w:r w:rsidR="002E4A82" w:rsidRPr="00463D71">
        <w:rPr>
          <w:rFonts w:ascii="Liberation Serif" w:hAnsi="Liberation Serif" w:cs="Liberation Serif"/>
          <w:sz w:val="28"/>
          <w:szCs w:val="28"/>
        </w:rPr>
        <w:t>юдей на водных объектах, на 202</w:t>
      </w:r>
      <w:r w:rsidR="00152ECC" w:rsidRPr="00463D71">
        <w:rPr>
          <w:rFonts w:ascii="Liberation Serif" w:hAnsi="Liberation Serif" w:cs="Liberation Serif"/>
          <w:sz w:val="28"/>
          <w:szCs w:val="28"/>
        </w:rPr>
        <w:t>5</w:t>
      </w:r>
      <w:r w:rsidRPr="00463D71">
        <w:rPr>
          <w:rFonts w:ascii="Liberation Serif" w:hAnsi="Liberation Serif" w:cs="Liberation Serif"/>
          <w:sz w:val="28"/>
          <w:szCs w:val="28"/>
        </w:rPr>
        <w:t xml:space="preserve"> год (далее - план) (прилагается).</w:t>
      </w:r>
    </w:p>
    <w:p w:rsidR="003305C6" w:rsidRPr="00463D71" w:rsidRDefault="00191B96">
      <w:pPr>
        <w:pStyle w:val="11"/>
        <w:shd w:val="clear" w:color="auto" w:fill="auto"/>
        <w:spacing w:before="0" w:line="331" w:lineRule="exact"/>
        <w:ind w:left="20" w:right="40" w:firstLine="689"/>
        <w:rPr>
          <w:rFonts w:ascii="Liberation Serif" w:hAnsi="Liberation Serif" w:cs="Liberation Serif"/>
          <w:sz w:val="28"/>
          <w:szCs w:val="28"/>
        </w:rPr>
      </w:pPr>
      <w:r w:rsidRPr="00463D71">
        <w:rPr>
          <w:rFonts w:ascii="Liberation Serif" w:hAnsi="Liberation Serif" w:cs="Liberation Serif"/>
          <w:sz w:val="28"/>
          <w:szCs w:val="28"/>
        </w:rPr>
        <w:t>2. </w:t>
      </w:r>
      <w:r w:rsidR="001D5780" w:rsidRPr="00463D71">
        <w:rPr>
          <w:rFonts w:ascii="Liberation Serif" w:hAnsi="Liberation Serif" w:cs="Liberation Serif"/>
          <w:sz w:val="28"/>
          <w:szCs w:val="28"/>
        </w:rPr>
        <w:t>Рекомендовать руководителям предприятий и организаций независимо от форм собственности и ведомственной принадлежности, расположенных на территории Слободо-Туринского муниципального района разработать и согласовать план</w:t>
      </w:r>
      <w:r w:rsidR="006B1092" w:rsidRPr="00463D71">
        <w:rPr>
          <w:rFonts w:ascii="Liberation Serif" w:hAnsi="Liberation Serif" w:cs="Liberation Serif"/>
          <w:sz w:val="28"/>
          <w:szCs w:val="28"/>
        </w:rPr>
        <w:t xml:space="preserve"> основных мероприятий  в области гражданской обороны, предупреждения и ликвидации чрезвычайных ситуаций, обеспечения пожарной безопасности и безопасности л</w:t>
      </w:r>
      <w:r w:rsidR="00152ECC" w:rsidRPr="00463D71">
        <w:rPr>
          <w:rFonts w:ascii="Liberation Serif" w:hAnsi="Liberation Serif" w:cs="Liberation Serif"/>
          <w:sz w:val="28"/>
          <w:szCs w:val="28"/>
        </w:rPr>
        <w:t>юдей на водных объектах, на 2025</w:t>
      </w:r>
      <w:r w:rsidR="006B1092" w:rsidRPr="00463D71">
        <w:rPr>
          <w:rFonts w:ascii="Liberation Serif" w:hAnsi="Liberation Serif" w:cs="Liberation Serif"/>
          <w:sz w:val="28"/>
          <w:szCs w:val="28"/>
        </w:rPr>
        <w:t xml:space="preserve"> год.</w:t>
      </w:r>
    </w:p>
    <w:p w:rsidR="003305C6" w:rsidRPr="00463D71" w:rsidRDefault="00191B96" w:rsidP="00463D71">
      <w:pPr>
        <w:ind w:firstLine="709"/>
        <w:jc w:val="both"/>
        <w:rPr>
          <w:rFonts w:ascii="Liberation Serif" w:hAnsi="Liberation Serif" w:cs="Liberation Serif"/>
        </w:rPr>
      </w:pPr>
      <w:r w:rsidRPr="00463D71">
        <w:rPr>
          <w:rFonts w:ascii="Liberation Serif" w:hAnsi="Liberation Serif" w:cs="Liberation Serif"/>
          <w:sz w:val="28"/>
        </w:rPr>
        <w:lastRenderedPageBreak/>
        <w:t>3. </w:t>
      </w:r>
      <w:r w:rsidR="006B1092" w:rsidRPr="00463D71">
        <w:rPr>
          <w:rFonts w:ascii="Liberation Serif" w:hAnsi="Liberation Serif" w:cs="Liberation Serif"/>
          <w:sz w:val="28"/>
        </w:rPr>
        <w:t>При</w:t>
      </w:r>
      <w:r w:rsidR="00463D71">
        <w:rPr>
          <w:rFonts w:ascii="Liberation Serif" w:hAnsi="Liberation Serif" w:cs="Liberation Serif"/>
          <w:sz w:val="28"/>
        </w:rPr>
        <w:t>знать</w:t>
      </w:r>
      <w:r w:rsidR="006B1092" w:rsidRPr="00463D71">
        <w:rPr>
          <w:rFonts w:ascii="Liberation Serif" w:hAnsi="Liberation Serif" w:cs="Liberation Serif"/>
          <w:sz w:val="28"/>
        </w:rPr>
        <w:t xml:space="preserve"> утратившим силу </w:t>
      </w:r>
      <w:r w:rsidR="00463D71">
        <w:rPr>
          <w:rFonts w:ascii="Liberation Serif" w:hAnsi="Liberation Serif" w:cs="Liberation Serif"/>
          <w:sz w:val="28"/>
        </w:rPr>
        <w:t>постановление</w:t>
      </w:r>
      <w:r w:rsidR="006B1092" w:rsidRPr="00463D71">
        <w:rPr>
          <w:rFonts w:ascii="Liberation Serif" w:hAnsi="Liberation Serif" w:cs="Liberation Serif"/>
          <w:sz w:val="28"/>
        </w:rPr>
        <w:t xml:space="preserve"> Администрации Слободо-Туринского муниципал</w:t>
      </w:r>
      <w:r w:rsidR="00152ECC" w:rsidRPr="00463D71">
        <w:rPr>
          <w:rFonts w:ascii="Liberation Serif" w:hAnsi="Liberation Serif" w:cs="Liberation Serif"/>
          <w:sz w:val="28"/>
        </w:rPr>
        <w:t>ьного района от 07.12.2023 № 508</w:t>
      </w:r>
      <w:r w:rsidR="006B1092" w:rsidRPr="00463D71">
        <w:rPr>
          <w:rFonts w:ascii="Liberation Serif" w:hAnsi="Liberation Serif" w:cs="Liberation Serif"/>
          <w:sz w:val="28"/>
        </w:rPr>
        <w:t xml:space="preserve"> «Об утверждении плана основных мероприятий Слободо-Туринского муниципального района в области гражданской обороны, предупреждения и ликвидации чрезвычайных ситуаций, обеспечения пожарной безопасности и безопасности л</w:t>
      </w:r>
      <w:r w:rsidR="00152ECC" w:rsidRPr="00463D71">
        <w:rPr>
          <w:rFonts w:ascii="Liberation Serif" w:hAnsi="Liberation Serif" w:cs="Liberation Serif"/>
          <w:sz w:val="28"/>
        </w:rPr>
        <w:t>юдей на водных объектах, на 2024</w:t>
      </w:r>
      <w:r w:rsidR="006B1092" w:rsidRPr="00463D71">
        <w:rPr>
          <w:rFonts w:ascii="Liberation Serif" w:hAnsi="Liberation Serif" w:cs="Liberation Serif"/>
          <w:sz w:val="28"/>
        </w:rPr>
        <w:t xml:space="preserve"> год».</w:t>
      </w:r>
    </w:p>
    <w:p w:rsidR="006B1092" w:rsidRPr="00463D71" w:rsidRDefault="006B1092" w:rsidP="00463D71">
      <w:pPr>
        <w:pStyle w:val="a7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63D71">
        <w:rPr>
          <w:rFonts w:ascii="Liberation Serif" w:hAnsi="Liberation Serif" w:cs="Liberation Serif"/>
          <w:sz w:val="28"/>
          <w:szCs w:val="28"/>
        </w:rPr>
        <w:t xml:space="preserve">4. </w:t>
      </w:r>
      <w:r w:rsidR="00BE492D" w:rsidRPr="00463D71">
        <w:rPr>
          <w:rStyle w:val="ae"/>
          <w:rFonts w:ascii="Liberation Serif" w:hAnsi="Liberation Serif" w:cs="Liberation Serif"/>
          <w:b w:val="0"/>
          <w:sz w:val="28"/>
          <w:szCs w:val="28"/>
        </w:rPr>
        <w:t>Опубликовать настоящее постановление в общественно-политической газете Слободо-Туринского муниципального района «Коммунар»                                    и на официальном сайте Администрации Слободо-Туринского муниципального района</w:t>
      </w:r>
      <w:r w:rsidR="00BE492D" w:rsidRPr="00463D71">
        <w:rPr>
          <w:rStyle w:val="ae"/>
          <w:rFonts w:ascii="Liberation Serif" w:hAnsi="Liberation Serif" w:cs="Liberation Serif"/>
          <w:b w:val="0"/>
          <w:iCs/>
          <w:sz w:val="28"/>
          <w:szCs w:val="28"/>
        </w:rPr>
        <w:t xml:space="preserve"> в информационно-телекоммуникационной сети «Интернет»</w:t>
      </w:r>
      <w:r w:rsidR="00BE492D" w:rsidRPr="00463D71">
        <w:rPr>
          <w:rStyle w:val="ae"/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BE492D" w:rsidRPr="00463D71">
        <w:rPr>
          <w:rStyle w:val="-"/>
          <w:rFonts w:ascii="Liberation Serif" w:hAnsi="Liberation Serif" w:cs="Liberation Serif"/>
          <w:color w:val="auto"/>
          <w:sz w:val="28"/>
          <w:szCs w:val="28"/>
        </w:rPr>
        <w:t>http://slturmr.ru</w:t>
      </w:r>
      <w:r w:rsidR="00BE492D" w:rsidRPr="00463D71">
        <w:rPr>
          <w:rStyle w:val="-"/>
          <w:rFonts w:ascii="Liberation Serif" w:hAnsi="Liberation Serif" w:cs="Liberation Serif"/>
          <w:b/>
          <w:color w:val="auto"/>
          <w:sz w:val="28"/>
          <w:szCs w:val="28"/>
        </w:rPr>
        <w:t>/</w:t>
      </w:r>
      <w:r w:rsidR="00BE492D" w:rsidRPr="00463D71">
        <w:rPr>
          <w:rStyle w:val="ae"/>
          <w:rFonts w:ascii="Liberation Serif" w:hAnsi="Liberation Serif" w:cs="Liberation Serif"/>
          <w:b w:val="0"/>
          <w:sz w:val="28"/>
          <w:szCs w:val="28"/>
        </w:rPr>
        <w:t>.</w:t>
      </w:r>
    </w:p>
    <w:p w:rsidR="003305C6" w:rsidRDefault="006B1092" w:rsidP="00463D71">
      <w:pPr>
        <w:pStyle w:val="11"/>
        <w:shd w:val="clear" w:color="auto" w:fill="auto"/>
        <w:tabs>
          <w:tab w:val="left" w:pos="1148"/>
        </w:tabs>
        <w:spacing w:before="0"/>
        <w:ind w:right="40" w:firstLine="709"/>
        <w:rPr>
          <w:rFonts w:ascii="Liberation Serif" w:hAnsi="Liberation Serif"/>
        </w:rPr>
      </w:pPr>
      <w:r w:rsidRPr="00463D71">
        <w:rPr>
          <w:rFonts w:ascii="Liberation Serif" w:hAnsi="Liberation Serif" w:cs="Liberation Serif"/>
          <w:sz w:val="28"/>
          <w:szCs w:val="28"/>
        </w:rPr>
        <w:t>5</w:t>
      </w:r>
      <w:r w:rsidR="00191B96" w:rsidRPr="00463D71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191B96" w:rsidRPr="00463D71">
        <w:rPr>
          <w:rFonts w:ascii="Liberation Serif" w:hAnsi="Liberation Serif" w:cs="Liberation Serif"/>
          <w:sz w:val="28"/>
          <w:szCs w:val="28"/>
        </w:rPr>
        <w:t>Контроль за</w:t>
      </w:r>
      <w:proofErr w:type="gramEnd"/>
      <w:r w:rsidR="00B223F5" w:rsidRPr="00463D71">
        <w:rPr>
          <w:rFonts w:ascii="Liberation Serif" w:hAnsi="Liberation Serif" w:cs="Liberation Serif"/>
          <w:sz w:val="28"/>
          <w:szCs w:val="28"/>
        </w:rPr>
        <w:t xml:space="preserve"> исполнением настоящего постановл</w:t>
      </w:r>
      <w:r w:rsidR="00191B96" w:rsidRPr="00463D71">
        <w:rPr>
          <w:rFonts w:ascii="Liberation Serif" w:hAnsi="Liberation Serif" w:cs="Liberation Serif"/>
          <w:sz w:val="28"/>
          <w:szCs w:val="28"/>
        </w:rPr>
        <w:t>ения возложить на заместителя Главы Администрации Слободо-Туринского муниципального района В.И. Казакова</w:t>
      </w:r>
      <w:r w:rsidR="00191B96">
        <w:rPr>
          <w:rFonts w:ascii="Liberation Serif" w:hAnsi="Liberation Serif"/>
          <w:sz w:val="28"/>
          <w:szCs w:val="28"/>
        </w:rPr>
        <w:t>.</w:t>
      </w:r>
    </w:p>
    <w:p w:rsidR="003305C6" w:rsidRDefault="003305C6">
      <w:pPr>
        <w:shd w:val="clear" w:color="auto" w:fill="FFFFFF"/>
        <w:tabs>
          <w:tab w:val="left" w:pos="6442"/>
        </w:tabs>
        <w:rPr>
          <w:b/>
          <w:i/>
          <w:sz w:val="28"/>
          <w:szCs w:val="28"/>
        </w:rPr>
      </w:pPr>
    </w:p>
    <w:p w:rsidR="003305C6" w:rsidRDefault="003305C6">
      <w:pPr>
        <w:shd w:val="clear" w:color="auto" w:fill="FFFFFF"/>
        <w:tabs>
          <w:tab w:val="left" w:pos="6442"/>
        </w:tabs>
        <w:rPr>
          <w:sz w:val="28"/>
          <w:szCs w:val="28"/>
        </w:rPr>
      </w:pPr>
    </w:p>
    <w:p w:rsidR="003305C6" w:rsidRDefault="008D7A39">
      <w:pPr>
        <w:pStyle w:val="ConsPlusNormal"/>
      </w:pPr>
      <w:proofErr w:type="gramStart"/>
      <w:r>
        <w:rPr>
          <w:rFonts w:ascii="Liberation Serif" w:hAnsi="Liberation Serif" w:cs="Liberation Serif"/>
          <w:sz w:val="28"/>
          <w:szCs w:val="28"/>
        </w:rPr>
        <w:t>Исполняющий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обязанности </w:t>
      </w:r>
      <w:r w:rsidR="00191B96">
        <w:rPr>
          <w:rFonts w:ascii="Liberation Serif" w:hAnsi="Liberation Serif" w:cs="Liberation Serif"/>
          <w:sz w:val="28"/>
          <w:szCs w:val="28"/>
        </w:rPr>
        <w:t>Глав</w:t>
      </w:r>
      <w:r>
        <w:rPr>
          <w:rFonts w:ascii="Liberation Serif" w:hAnsi="Liberation Serif" w:cs="Liberation Serif"/>
          <w:sz w:val="28"/>
          <w:szCs w:val="28"/>
        </w:rPr>
        <w:t>ы</w:t>
      </w:r>
    </w:p>
    <w:p w:rsidR="003305C6" w:rsidRPr="00463D71" w:rsidRDefault="00191B96">
      <w:pPr>
        <w:shd w:val="clear" w:color="auto" w:fill="FFFFFF"/>
        <w:tabs>
          <w:tab w:val="left" w:pos="6442"/>
        </w:tabs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Слободо-Туринского муниципального </w:t>
      </w:r>
      <w:r w:rsidRPr="00463D71">
        <w:rPr>
          <w:rFonts w:ascii="Liberation Serif" w:hAnsi="Liberation Serif" w:cs="Liberation Serif"/>
          <w:sz w:val="28"/>
          <w:szCs w:val="28"/>
        </w:rPr>
        <w:t xml:space="preserve">района                                  </w:t>
      </w:r>
      <w:r w:rsidR="006B1092" w:rsidRPr="00463D71">
        <w:rPr>
          <w:rFonts w:ascii="Liberation Serif" w:hAnsi="Liberation Serif" w:cs="Liberation Serif"/>
          <w:sz w:val="28"/>
          <w:szCs w:val="28"/>
        </w:rPr>
        <w:t xml:space="preserve">  </w:t>
      </w:r>
      <w:r w:rsidR="008D7A39" w:rsidRPr="00463D71">
        <w:rPr>
          <w:rFonts w:ascii="Liberation Serif" w:hAnsi="Liberation Serif" w:cs="Liberation Serif"/>
          <w:sz w:val="28"/>
          <w:szCs w:val="28"/>
        </w:rPr>
        <w:t xml:space="preserve">   </w:t>
      </w:r>
      <w:r w:rsidRPr="00463D71">
        <w:rPr>
          <w:rFonts w:ascii="Liberation Serif" w:hAnsi="Liberation Serif" w:cs="Liberation Serif"/>
          <w:sz w:val="28"/>
          <w:szCs w:val="28"/>
        </w:rPr>
        <w:t xml:space="preserve"> </w:t>
      </w:r>
      <w:r w:rsidR="00463D71">
        <w:rPr>
          <w:rFonts w:ascii="Liberation Serif" w:hAnsi="Liberation Serif" w:cs="Liberation Serif"/>
          <w:sz w:val="28"/>
          <w:szCs w:val="28"/>
        </w:rPr>
        <w:t xml:space="preserve">    </w:t>
      </w:r>
      <w:bookmarkStart w:id="3" w:name="_GoBack"/>
      <w:bookmarkEnd w:id="3"/>
      <w:r w:rsidR="008D7A39" w:rsidRPr="00463D71">
        <w:rPr>
          <w:rFonts w:ascii="Liberation Serif" w:hAnsi="Liberation Serif" w:cs="Liberation Serif"/>
          <w:sz w:val="28"/>
          <w:szCs w:val="28"/>
        </w:rPr>
        <w:t>Н.Н.</w:t>
      </w:r>
      <w:r w:rsidR="00463D71" w:rsidRPr="00463D71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="008D7A39" w:rsidRPr="00463D71">
        <w:rPr>
          <w:rFonts w:ascii="Liberation Serif" w:hAnsi="Liberation Serif" w:cs="Liberation Serif"/>
          <w:sz w:val="28"/>
          <w:szCs w:val="28"/>
        </w:rPr>
        <w:t>Ботин</w:t>
      </w:r>
      <w:proofErr w:type="spellEnd"/>
    </w:p>
    <w:p w:rsidR="003305C6" w:rsidRDefault="003305C6">
      <w:pPr>
        <w:shd w:val="clear" w:color="auto" w:fill="FFFFFF"/>
        <w:tabs>
          <w:tab w:val="left" w:pos="6442"/>
        </w:tabs>
        <w:rPr>
          <w:rFonts w:ascii="Liberation Serif" w:hAnsi="Liberation Serif"/>
          <w:sz w:val="28"/>
          <w:szCs w:val="28"/>
        </w:rPr>
      </w:pPr>
    </w:p>
    <w:p w:rsidR="003305C6" w:rsidRDefault="003305C6">
      <w:pPr>
        <w:shd w:val="clear" w:color="auto" w:fill="FFFFFF"/>
        <w:tabs>
          <w:tab w:val="left" w:pos="6442"/>
        </w:tabs>
        <w:rPr>
          <w:rFonts w:ascii="Liberation Serif" w:hAnsi="Liberation Serif"/>
          <w:sz w:val="28"/>
          <w:szCs w:val="28"/>
        </w:rPr>
      </w:pPr>
    </w:p>
    <w:p w:rsidR="003305C6" w:rsidRDefault="003305C6"/>
    <w:sectPr w:rsidR="003305C6" w:rsidSect="00463D71">
      <w:headerReference w:type="default" r:id="rId9"/>
      <w:pgSz w:w="11906" w:h="16838"/>
      <w:pgMar w:top="1134" w:right="567" w:bottom="1134" w:left="1418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1CE" w:rsidRDefault="006B71CE" w:rsidP="003305C6">
      <w:r>
        <w:separator/>
      </w:r>
    </w:p>
  </w:endnote>
  <w:endnote w:type="continuationSeparator" w:id="0">
    <w:p w:rsidR="006B71CE" w:rsidRDefault="006B71CE" w:rsidP="0033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1CE" w:rsidRDefault="006B71CE" w:rsidP="003305C6">
      <w:r>
        <w:separator/>
      </w:r>
    </w:p>
  </w:footnote>
  <w:footnote w:type="continuationSeparator" w:id="0">
    <w:p w:rsidR="006B71CE" w:rsidRDefault="006B71CE" w:rsidP="00330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114789"/>
      <w:docPartObj>
        <w:docPartGallery w:val="Page Numbers (Top of Page)"/>
        <w:docPartUnique/>
      </w:docPartObj>
    </w:sdtPr>
    <w:sdtEndPr/>
    <w:sdtContent>
      <w:p w:rsidR="003305C6" w:rsidRDefault="00AA6BF9">
        <w:pPr>
          <w:pStyle w:val="10"/>
          <w:jc w:val="center"/>
        </w:pPr>
        <w:r>
          <w:rPr>
            <w:rFonts w:ascii="Liberation Serif" w:hAnsi="Liberation Serif" w:cs="Liberation Serif"/>
            <w:sz w:val="28"/>
          </w:rPr>
          <w:fldChar w:fldCharType="begin"/>
        </w:r>
        <w:r w:rsidR="00191B96">
          <w:rPr>
            <w:rFonts w:ascii="Liberation Serif" w:hAnsi="Liberation Serif" w:cs="Liberation Serif"/>
            <w:sz w:val="28"/>
          </w:rPr>
          <w:instrText>PAGE</w:instrText>
        </w:r>
        <w:r>
          <w:rPr>
            <w:rFonts w:ascii="Liberation Serif" w:hAnsi="Liberation Serif" w:cs="Liberation Serif"/>
            <w:sz w:val="28"/>
          </w:rPr>
          <w:fldChar w:fldCharType="separate"/>
        </w:r>
        <w:r w:rsidR="00463D71">
          <w:rPr>
            <w:rFonts w:ascii="Liberation Serif" w:hAnsi="Liberation Serif" w:cs="Liberation Serif"/>
            <w:noProof/>
            <w:sz w:val="28"/>
          </w:rPr>
          <w:t>2</w:t>
        </w:r>
        <w:r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3305C6" w:rsidRDefault="003305C6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5694"/>
    <w:multiLevelType w:val="multilevel"/>
    <w:tmpl w:val="5F8840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3E0356D"/>
    <w:multiLevelType w:val="multilevel"/>
    <w:tmpl w:val="B4F23CB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5C6"/>
    <w:rsid w:val="0004316A"/>
    <w:rsid w:val="00152ECC"/>
    <w:rsid w:val="00191B96"/>
    <w:rsid w:val="001A7662"/>
    <w:rsid w:val="001D5780"/>
    <w:rsid w:val="002E4A82"/>
    <w:rsid w:val="00321914"/>
    <w:rsid w:val="003305C6"/>
    <w:rsid w:val="004231CD"/>
    <w:rsid w:val="00463D71"/>
    <w:rsid w:val="006B1092"/>
    <w:rsid w:val="006B71CE"/>
    <w:rsid w:val="007C1B1E"/>
    <w:rsid w:val="00803137"/>
    <w:rsid w:val="008375A1"/>
    <w:rsid w:val="00847B3B"/>
    <w:rsid w:val="008D7A39"/>
    <w:rsid w:val="009C68F2"/>
    <w:rsid w:val="00A3245E"/>
    <w:rsid w:val="00A409FD"/>
    <w:rsid w:val="00AA6BF9"/>
    <w:rsid w:val="00B06942"/>
    <w:rsid w:val="00B223F5"/>
    <w:rsid w:val="00BD3F86"/>
    <w:rsid w:val="00BE492D"/>
    <w:rsid w:val="00CF3A81"/>
    <w:rsid w:val="00D3533A"/>
    <w:rsid w:val="00DF7E1A"/>
    <w:rsid w:val="00ED4E3D"/>
    <w:rsid w:val="00F41E6E"/>
    <w:rsid w:val="00F70EA9"/>
    <w:rsid w:val="00F741BC"/>
    <w:rsid w:val="00F76111"/>
    <w:rsid w:val="00F8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9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nhideWhenUsed/>
    <w:rsid w:val="007F39B5"/>
    <w:rPr>
      <w:rFonts w:ascii="Times New Roman" w:hAnsi="Times New Roman" w:cs="Times New Roman"/>
      <w:color w:val="0000FF"/>
      <w:u w:val="single"/>
    </w:rPr>
  </w:style>
  <w:style w:type="character" w:customStyle="1" w:styleId="a3">
    <w:name w:val="Нижний колонтитул Знак"/>
    <w:basedOn w:val="a0"/>
    <w:uiPriority w:val="99"/>
    <w:qFormat/>
    <w:rsid w:val="00222A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07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071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rsid w:val="003305C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305C6"/>
    <w:pPr>
      <w:spacing w:after="140" w:line="276" w:lineRule="auto"/>
    </w:pPr>
  </w:style>
  <w:style w:type="paragraph" w:styleId="a8">
    <w:name w:val="List"/>
    <w:basedOn w:val="a7"/>
    <w:rsid w:val="003305C6"/>
    <w:rPr>
      <w:rFonts w:cs="Mangal"/>
    </w:rPr>
  </w:style>
  <w:style w:type="paragraph" w:customStyle="1" w:styleId="1">
    <w:name w:val="Название объекта1"/>
    <w:basedOn w:val="a"/>
    <w:qFormat/>
    <w:rsid w:val="003305C6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3305C6"/>
    <w:pPr>
      <w:suppressLineNumbers/>
    </w:pPr>
    <w:rPr>
      <w:rFonts w:cs="Mangal"/>
    </w:rPr>
  </w:style>
  <w:style w:type="paragraph" w:styleId="aa">
    <w:name w:val="caption"/>
    <w:basedOn w:val="a"/>
    <w:qFormat/>
    <w:rsid w:val="003305C6"/>
    <w:pPr>
      <w:suppressLineNumbers/>
      <w:spacing w:before="120" w:after="120"/>
    </w:pPr>
    <w:rPr>
      <w:rFonts w:cs="Mangal"/>
      <w:i/>
      <w:iCs/>
    </w:rPr>
  </w:style>
  <w:style w:type="paragraph" w:styleId="ab">
    <w:name w:val="List Paragraph"/>
    <w:basedOn w:val="a"/>
    <w:uiPriority w:val="34"/>
    <w:qFormat/>
    <w:rsid w:val="006967C8"/>
    <w:pPr>
      <w:ind w:left="720"/>
      <w:contextualSpacing/>
    </w:pPr>
  </w:style>
  <w:style w:type="paragraph" w:customStyle="1" w:styleId="ConsPlusNormal">
    <w:name w:val="ConsPlusNormal"/>
    <w:qFormat/>
    <w:rsid w:val="003305C6"/>
    <w:pPr>
      <w:widowControl w:val="0"/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ac">
    <w:name w:val="Верхний и нижний колонтитулы"/>
    <w:basedOn w:val="a"/>
    <w:qFormat/>
    <w:rsid w:val="003305C6"/>
  </w:style>
  <w:style w:type="paragraph" w:customStyle="1" w:styleId="10">
    <w:name w:val="Верхний колонтитул1"/>
    <w:basedOn w:val="a"/>
    <w:uiPriority w:val="99"/>
    <w:rsid w:val="003305C6"/>
    <w:pPr>
      <w:suppressLineNumbers/>
      <w:tabs>
        <w:tab w:val="center" w:pos="4677"/>
        <w:tab w:val="right" w:pos="9355"/>
      </w:tabs>
    </w:pPr>
  </w:style>
  <w:style w:type="paragraph" w:customStyle="1" w:styleId="3">
    <w:name w:val="Заголовок №3"/>
    <w:basedOn w:val="a"/>
    <w:qFormat/>
    <w:rsid w:val="003305C6"/>
    <w:pPr>
      <w:shd w:val="clear" w:color="auto" w:fill="FFFFFF"/>
      <w:spacing w:before="480" w:line="322" w:lineRule="exact"/>
      <w:outlineLvl w:val="2"/>
    </w:pPr>
    <w:rPr>
      <w:spacing w:val="7"/>
    </w:rPr>
  </w:style>
  <w:style w:type="paragraph" w:customStyle="1" w:styleId="30">
    <w:name w:val="Основной текст (3)"/>
    <w:basedOn w:val="a"/>
    <w:qFormat/>
    <w:rsid w:val="003305C6"/>
    <w:pPr>
      <w:shd w:val="clear" w:color="auto" w:fill="FFFFFF"/>
      <w:spacing w:before="240" w:after="240" w:line="319" w:lineRule="exact"/>
    </w:pPr>
    <w:rPr>
      <w:spacing w:val="4"/>
    </w:rPr>
  </w:style>
  <w:style w:type="paragraph" w:customStyle="1" w:styleId="11">
    <w:name w:val="Основной текст1"/>
    <w:basedOn w:val="a"/>
    <w:qFormat/>
    <w:rsid w:val="003305C6"/>
    <w:pPr>
      <w:shd w:val="clear" w:color="auto" w:fill="FFFFFF"/>
      <w:spacing w:before="600" w:line="322" w:lineRule="exact"/>
      <w:jc w:val="both"/>
    </w:pPr>
    <w:rPr>
      <w:spacing w:val="5"/>
    </w:rPr>
  </w:style>
  <w:style w:type="paragraph" w:customStyle="1" w:styleId="12">
    <w:name w:val="Нижний колонтитул1"/>
    <w:basedOn w:val="a"/>
    <w:uiPriority w:val="99"/>
    <w:unhideWhenUsed/>
    <w:rsid w:val="00222ADD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semiHidden/>
    <w:unhideWhenUsed/>
    <w:qFormat/>
    <w:rsid w:val="00C0716C"/>
    <w:rPr>
      <w:rFonts w:ascii="Tahoma" w:hAnsi="Tahoma" w:cs="Tahoma"/>
      <w:sz w:val="16"/>
      <w:szCs w:val="16"/>
    </w:rPr>
  </w:style>
  <w:style w:type="character" w:styleId="ae">
    <w:name w:val="Strong"/>
    <w:qFormat/>
    <w:rsid w:val="00BE492D"/>
    <w:rPr>
      <w:b/>
      <w:bCs/>
    </w:rPr>
  </w:style>
  <w:style w:type="paragraph" w:styleId="af">
    <w:name w:val="Normal (Web)"/>
    <w:basedOn w:val="a"/>
    <w:uiPriority w:val="99"/>
    <w:unhideWhenUsed/>
    <w:rsid w:val="002E4A82"/>
    <w:pPr>
      <w:spacing w:before="100" w:beforeAutospacing="1" w:after="100" w:afterAutospacing="1"/>
      <w:jc w:val="center"/>
    </w:pPr>
    <w:rPr>
      <w:spacing w:val="-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dc:description/>
  <cp:lastModifiedBy>User</cp:lastModifiedBy>
  <cp:revision>42</cp:revision>
  <cp:lastPrinted>2024-12-17T10:27:00Z</cp:lastPrinted>
  <dcterms:created xsi:type="dcterms:W3CDTF">2018-11-13T10:45:00Z</dcterms:created>
  <dcterms:modified xsi:type="dcterms:W3CDTF">2024-12-17T10:27:00Z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